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3D9F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11 октября 2018 г. N 365-ФЗ</w:t>
        </w:r>
        <w:r>
          <w:rPr>
            <w:rStyle w:val="a4"/>
            <w:b w:val="0"/>
            <w:bCs w:val="0"/>
          </w:rPr>
          <w:br/>
          <w:t>"О внесении изменения в статью 26 Федерального закона "О порядке выезда из Российской Федерации и въезда в Российскую Федерацию"</w:t>
        </w:r>
      </w:hyperlink>
    </w:p>
    <w:p w:rsidR="00000000" w:rsidRDefault="00A73D9F"/>
    <w:p w:rsidR="00000000" w:rsidRDefault="00A73D9F">
      <w:r>
        <w:rPr>
          <w:rStyle w:val="a3"/>
        </w:rPr>
        <w:t>Принят Государственной Думой 27 сентября 2018 года</w:t>
      </w:r>
    </w:p>
    <w:p w:rsidR="00000000" w:rsidRDefault="00A73D9F">
      <w:r>
        <w:rPr>
          <w:rStyle w:val="a3"/>
        </w:rPr>
        <w:t>Одобрен Советом Федерации 3 октября 2018 года</w:t>
      </w:r>
    </w:p>
    <w:p w:rsidR="00000000" w:rsidRDefault="00A73D9F"/>
    <w:p w:rsidR="00000000" w:rsidRDefault="00A73D9F">
      <w:r>
        <w:t xml:space="preserve">Внести в </w:t>
      </w:r>
      <w:hyperlink r:id="rId6" w:history="1">
        <w:r>
          <w:rPr>
            <w:rStyle w:val="a4"/>
          </w:rPr>
          <w:t>статью 26</w:t>
        </w:r>
      </w:hyperlink>
      <w:r>
        <w:t xml:space="preserve"> Федерального закона от 15 августа 1996 года N 114-ФЗ "О порядке выезда из Российской Федерации и въезд</w:t>
      </w:r>
      <w:r>
        <w:t>а в Российскую Федерацию" (Собрание законодательства Российской Федерации, 1996, N 34, ст. 4029; 2003, N 2, ст. 159; 2007, N 1, ст. 29; 2008, N 19, ст. 2094; 2011, N 1, ст. 29; 2012, N 53, ст. 7646; 2013, N 30, ст. 4040, 4057; 2015, N 21, ст. 2981) изменен</w:t>
      </w:r>
      <w:r>
        <w:t xml:space="preserve">ие, дополнив ее </w:t>
      </w:r>
      <w:hyperlink r:id="rId7" w:history="1">
        <w:r>
          <w:rPr>
            <w:rStyle w:val="a4"/>
          </w:rPr>
          <w:t>подпунктом 10</w:t>
        </w:r>
      </w:hyperlink>
      <w:r>
        <w:t xml:space="preserve"> следующего содержания:</w:t>
      </w:r>
    </w:p>
    <w:p w:rsidR="00000000" w:rsidRDefault="00A73D9F">
      <w:bookmarkStart w:id="0" w:name="sub_26010"/>
      <w:r>
        <w:t>"10) участвует в деятельности организации, включенной в перечень организаций и физических лиц, в отношении которых имеются сведения об их причастности к э</w:t>
      </w:r>
      <w:r>
        <w:t xml:space="preserve">кстремистской деятельности или терроризму, а также в случае принятия межведомственным координационным органом, осуществляющим функции по противодействию финансированию терроризма, решения о замораживании (блокировании) денежных средств или иного имущества </w:t>
      </w:r>
      <w:r>
        <w:t xml:space="preserve">этого иностранного гражданина или лица без гражданства либо при наличии вступившего в законную силу решения суда о приостановлении операций по банковским счетам и других операций с денежными средствами или иным имуществом этого иностранного гражданина или </w:t>
      </w:r>
      <w:r>
        <w:t>лица без гражданства - до отмены соответствующего решения.".</w:t>
      </w:r>
    </w:p>
    <w:bookmarkEnd w:id="0"/>
    <w:p w:rsidR="00000000" w:rsidRDefault="00A73D9F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3D9F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3D9F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A73D9F"/>
    <w:p w:rsidR="00000000" w:rsidRDefault="00A73D9F">
      <w:pPr>
        <w:pStyle w:val="a6"/>
      </w:pPr>
      <w:r>
        <w:t>Москва, Кремль</w:t>
      </w:r>
    </w:p>
    <w:p w:rsidR="00000000" w:rsidRDefault="00A73D9F">
      <w:pPr>
        <w:pStyle w:val="a6"/>
      </w:pPr>
      <w:r>
        <w:t>11 октября 2018 года</w:t>
      </w:r>
    </w:p>
    <w:p w:rsidR="00000000" w:rsidRDefault="00A73D9F">
      <w:pPr>
        <w:pStyle w:val="a6"/>
      </w:pPr>
      <w:r>
        <w:t>N 365-ФЗ</w:t>
      </w:r>
    </w:p>
    <w:p w:rsidR="00A73D9F" w:rsidRDefault="00A73D9F"/>
    <w:sectPr w:rsidR="00A73D9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6E31"/>
    <w:rsid w:val="003A6E31"/>
    <w:rsid w:val="00A7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35803.26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35803.26" TargetMode="External"/><Relationship Id="rId5" Type="http://schemas.openxmlformats.org/officeDocument/2006/relationships/hyperlink" Target="garantF1://71973596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колесникова-юс</cp:lastModifiedBy>
  <cp:revision>2</cp:revision>
  <dcterms:created xsi:type="dcterms:W3CDTF">2019-02-19T07:35:00Z</dcterms:created>
  <dcterms:modified xsi:type="dcterms:W3CDTF">2019-02-19T07:35:00Z</dcterms:modified>
</cp:coreProperties>
</file>